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F98F6" w14:textId="6FCE997F" w:rsidR="008700A8" w:rsidRPr="0043342C" w:rsidRDefault="006D2208" w:rsidP="006D2208">
      <w:pPr>
        <w:jc w:val="center"/>
        <w:rPr>
          <w:b/>
          <w:bCs/>
          <w:sz w:val="28"/>
          <w:szCs w:val="28"/>
        </w:rPr>
      </w:pPr>
      <w:r w:rsidRPr="0043342C">
        <w:rPr>
          <w:b/>
          <w:bCs/>
          <w:sz w:val="28"/>
          <w:szCs w:val="28"/>
        </w:rPr>
        <w:t>Wickaninnish Community School Intermediate School Supply List</w:t>
      </w:r>
    </w:p>
    <w:p w14:paraId="2BE75D7F" w14:textId="3BD989EF" w:rsidR="006D2208" w:rsidRPr="0043342C" w:rsidRDefault="006D2208" w:rsidP="006D2208">
      <w:pPr>
        <w:jc w:val="center"/>
        <w:rPr>
          <w:b/>
          <w:bCs/>
          <w:sz w:val="28"/>
          <w:szCs w:val="28"/>
        </w:rPr>
      </w:pPr>
      <w:r w:rsidRPr="0043342C">
        <w:rPr>
          <w:b/>
          <w:bCs/>
          <w:sz w:val="28"/>
          <w:szCs w:val="28"/>
        </w:rPr>
        <w:t>(Grade 4-7)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3342C" w14:paraId="4BAE0288" w14:textId="77777777" w:rsidTr="006D2208">
        <w:trPr>
          <w:trHeight w:val="1601"/>
        </w:trPr>
        <w:tc>
          <w:tcPr>
            <w:tcW w:w="2337" w:type="dxa"/>
          </w:tcPr>
          <w:p w14:paraId="35CDBB6B" w14:textId="570AC313" w:rsidR="006D2208" w:rsidRDefault="006D2208" w:rsidP="006D2208">
            <w:pPr>
              <w:jc w:val="center"/>
            </w:pPr>
            <w:r>
              <w:t>2 X Black Sharpies</w:t>
            </w:r>
          </w:p>
        </w:tc>
        <w:tc>
          <w:tcPr>
            <w:tcW w:w="2337" w:type="dxa"/>
          </w:tcPr>
          <w:p w14:paraId="309BD11D" w14:textId="72F2F216" w:rsidR="006D2208" w:rsidRDefault="006D2208" w:rsidP="001E1E56">
            <w:r w:rsidRPr="006D2208">
              <w:drawing>
                <wp:inline distT="0" distB="0" distL="0" distR="0" wp14:anchorId="6D3E3D76" wp14:editId="07C8C14C">
                  <wp:extent cx="838317" cy="657317"/>
                  <wp:effectExtent l="0" t="0" r="0" b="9525"/>
                  <wp:docPr id="6535645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56451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64B205D2" w14:textId="78FB263E" w:rsidR="006D2208" w:rsidRDefault="006D2208" w:rsidP="006D2208">
            <w:pPr>
              <w:jc w:val="center"/>
            </w:pPr>
            <w:r>
              <w:t>4 X White Eraser</w:t>
            </w:r>
          </w:p>
        </w:tc>
        <w:tc>
          <w:tcPr>
            <w:tcW w:w="2338" w:type="dxa"/>
          </w:tcPr>
          <w:p w14:paraId="1C9643A6" w14:textId="095DEFA0" w:rsidR="006D2208" w:rsidRDefault="001E1E56" w:rsidP="0043342C">
            <w:r>
              <w:rPr>
                <w:noProof/>
              </w:rPr>
              <w:drawing>
                <wp:inline distT="0" distB="0" distL="0" distR="0" wp14:anchorId="52860257" wp14:editId="660FDB53">
                  <wp:extent cx="841375" cy="694690"/>
                  <wp:effectExtent l="0" t="0" r="0" b="0"/>
                  <wp:docPr id="13543999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2C" w14:paraId="66400A43" w14:textId="77777777" w:rsidTr="001E1E56">
        <w:trPr>
          <w:trHeight w:val="1421"/>
        </w:trPr>
        <w:tc>
          <w:tcPr>
            <w:tcW w:w="2337" w:type="dxa"/>
          </w:tcPr>
          <w:p w14:paraId="5509A939" w14:textId="5F8AA84B" w:rsidR="006D2208" w:rsidRDefault="006D2208" w:rsidP="006D2208">
            <w:pPr>
              <w:jc w:val="center"/>
            </w:pPr>
            <w:r>
              <w:t>1 x Pencil Crayons</w:t>
            </w:r>
          </w:p>
        </w:tc>
        <w:tc>
          <w:tcPr>
            <w:tcW w:w="2337" w:type="dxa"/>
          </w:tcPr>
          <w:p w14:paraId="6EADC93E" w14:textId="72AAA220" w:rsidR="006D2208" w:rsidRDefault="006D2208" w:rsidP="001E1E56">
            <w:r w:rsidRPr="006D2208">
              <w:drawing>
                <wp:inline distT="0" distB="0" distL="0" distR="0" wp14:anchorId="171A9ABE" wp14:editId="79C47A88">
                  <wp:extent cx="758521" cy="834390"/>
                  <wp:effectExtent l="0" t="0" r="3810" b="3810"/>
                  <wp:docPr id="14581187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1872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242" cy="837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1C0E520D" w14:textId="25851616" w:rsidR="006D2208" w:rsidRDefault="006D2208" w:rsidP="006D2208">
            <w:pPr>
              <w:jc w:val="center"/>
            </w:pPr>
            <w:r>
              <w:t>3 X Glue Stick</w:t>
            </w:r>
          </w:p>
        </w:tc>
        <w:tc>
          <w:tcPr>
            <w:tcW w:w="2338" w:type="dxa"/>
          </w:tcPr>
          <w:p w14:paraId="6C6E8061" w14:textId="464AEC7B" w:rsidR="006D2208" w:rsidRDefault="001E1E56" w:rsidP="0043342C">
            <w:r w:rsidRPr="0038749A">
              <w:rPr>
                <w:rFonts w:ascii="KG Neatly Printed" w:hAnsi="KG Neatly Printed"/>
                <w:noProof/>
              </w:rPr>
              <w:drawing>
                <wp:inline distT="0" distB="0" distL="0" distR="0" wp14:anchorId="435F0D97" wp14:editId="30992AB4">
                  <wp:extent cx="639128" cy="942975"/>
                  <wp:effectExtent l="0" t="0" r="8890" b="0"/>
                  <wp:docPr id="1198543723" name="Picture 1198543723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03" t="6467" r="19900" b="3981"/>
                          <a:stretch/>
                        </pic:blipFill>
                        <pic:spPr bwMode="auto">
                          <a:xfrm>
                            <a:off x="0" y="0"/>
                            <a:ext cx="642302" cy="94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2C" w14:paraId="01C77D8D" w14:textId="77777777" w:rsidTr="001E1E56">
        <w:trPr>
          <w:trHeight w:val="1349"/>
        </w:trPr>
        <w:tc>
          <w:tcPr>
            <w:tcW w:w="2337" w:type="dxa"/>
          </w:tcPr>
          <w:p w14:paraId="53083D53" w14:textId="7B76DB51" w:rsidR="006D2208" w:rsidRDefault="006D2208" w:rsidP="006D2208">
            <w:pPr>
              <w:jc w:val="center"/>
            </w:pPr>
            <w:r>
              <w:t>1 x Think Markers</w:t>
            </w:r>
          </w:p>
        </w:tc>
        <w:tc>
          <w:tcPr>
            <w:tcW w:w="2337" w:type="dxa"/>
          </w:tcPr>
          <w:p w14:paraId="7E258BCA" w14:textId="73B9C5AF" w:rsidR="006D2208" w:rsidRDefault="001E1E56" w:rsidP="001E1E56">
            <w:r w:rsidRPr="001E1E56">
              <w:drawing>
                <wp:inline distT="0" distB="0" distL="0" distR="0" wp14:anchorId="38E1B93E" wp14:editId="6817ADF5">
                  <wp:extent cx="800100" cy="834887"/>
                  <wp:effectExtent l="0" t="0" r="0" b="3810"/>
                  <wp:docPr id="15128291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82916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75" cy="83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0170C124" w14:textId="52E0A9E9" w:rsidR="006D2208" w:rsidRDefault="006D2208" w:rsidP="006D2208">
            <w:pPr>
              <w:jc w:val="center"/>
            </w:pPr>
            <w:r>
              <w:t>1 X Ruler</w:t>
            </w:r>
          </w:p>
        </w:tc>
        <w:tc>
          <w:tcPr>
            <w:tcW w:w="2338" w:type="dxa"/>
          </w:tcPr>
          <w:p w14:paraId="5DAE4630" w14:textId="2C5FD9E8" w:rsidR="006D2208" w:rsidRDefault="001E1E56" w:rsidP="0043342C">
            <w:r w:rsidRPr="001E1E56">
              <w:drawing>
                <wp:inline distT="0" distB="0" distL="0" distR="0" wp14:anchorId="74376C99" wp14:editId="5711F774">
                  <wp:extent cx="834887" cy="853236"/>
                  <wp:effectExtent l="0" t="0" r="3810" b="4445"/>
                  <wp:docPr id="18798835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88359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25" cy="86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2C" w14:paraId="649244D5" w14:textId="77777777" w:rsidTr="006D2208">
        <w:trPr>
          <w:trHeight w:val="1601"/>
        </w:trPr>
        <w:tc>
          <w:tcPr>
            <w:tcW w:w="2337" w:type="dxa"/>
          </w:tcPr>
          <w:p w14:paraId="48B2D92A" w14:textId="6E132C52" w:rsidR="006D2208" w:rsidRDefault="006D2208" w:rsidP="006D2208">
            <w:pPr>
              <w:jc w:val="center"/>
            </w:pPr>
            <w:r>
              <w:t>1 X Pencil Case</w:t>
            </w:r>
          </w:p>
        </w:tc>
        <w:tc>
          <w:tcPr>
            <w:tcW w:w="2337" w:type="dxa"/>
          </w:tcPr>
          <w:p w14:paraId="1041EDD0" w14:textId="20B5FBB1" w:rsidR="006D2208" w:rsidRDefault="001E1E56" w:rsidP="0043342C">
            <w:pPr>
              <w:jc w:val="both"/>
            </w:pPr>
            <w:r w:rsidRPr="001E1E56">
              <w:drawing>
                <wp:inline distT="0" distB="0" distL="0" distR="0" wp14:anchorId="268AC0C7" wp14:editId="1F0C3912">
                  <wp:extent cx="923063" cy="643669"/>
                  <wp:effectExtent l="0" t="0" r="0" b="4445"/>
                  <wp:docPr id="1287432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43264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711" cy="6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4C4CF7F6" w14:textId="635805F2" w:rsidR="006D2208" w:rsidRDefault="006D2208" w:rsidP="006D2208">
            <w:pPr>
              <w:jc w:val="center"/>
            </w:pPr>
            <w:r>
              <w:t>1 X Loose Leaf Paper</w:t>
            </w:r>
          </w:p>
        </w:tc>
        <w:tc>
          <w:tcPr>
            <w:tcW w:w="2338" w:type="dxa"/>
          </w:tcPr>
          <w:p w14:paraId="3FD1896F" w14:textId="53EE2E3C" w:rsidR="006D2208" w:rsidRDefault="001E1E56" w:rsidP="0043342C">
            <w:r w:rsidRPr="001E1E56">
              <w:drawing>
                <wp:inline distT="0" distB="0" distL="0" distR="0" wp14:anchorId="7370914E" wp14:editId="5FBF1832">
                  <wp:extent cx="853690" cy="930303"/>
                  <wp:effectExtent l="0" t="0" r="3810" b="3175"/>
                  <wp:docPr id="1183545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451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56" cy="9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2C" w14:paraId="420A35EA" w14:textId="77777777" w:rsidTr="00CA0553">
        <w:trPr>
          <w:trHeight w:val="1466"/>
        </w:trPr>
        <w:tc>
          <w:tcPr>
            <w:tcW w:w="2337" w:type="dxa"/>
          </w:tcPr>
          <w:p w14:paraId="30BBEF4E" w14:textId="328C3DE4" w:rsidR="006D2208" w:rsidRDefault="006D2208" w:rsidP="006D2208">
            <w:pPr>
              <w:jc w:val="center"/>
            </w:pPr>
            <w:r>
              <w:t xml:space="preserve">1 x Pencil Sharpener </w:t>
            </w:r>
          </w:p>
        </w:tc>
        <w:tc>
          <w:tcPr>
            <w:tcW w:w="2337" w:type="dxa"/>
          </w:tcPr>
          <w:p w14:paraId="34D84CEB" w14:textId="00856D5A" w:rsidR="006D2208" w:rsidRDefault="0043342C" w:rsidP="0043342C">
            <w:r w:rsidRPr="001E1E56">
              <w:drawing>
                <wp:inline distT="0" distB="0" distL="0" distR="0" wp14:anchorId="19C0C414" wp14:editId="132EF774">
                  <wp:extent cx="875899" cy="731520"/>
                  <wp:effectExtent l="0" t="0" r="635" b="0"/>
                  <wp:docPr id="937552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5529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38" cy="73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7B0CA542" w14:textId="77777777" w:rsidR="006D2208" w:rsidRDefault="006D2208" w:rsidP="006D2208">
            <w:pPr>
              <w:jc w:val="center"/>
            </w:pPr>
            <w:r>
              <w:t>Binder</w:t>
            </w:r>
          </w:p>
          <w:p w14:paraId="690BAC16" w14:textId="37A55C56" w:rsidR="006D2208" w:rsidRDefault="006D2208" w:rsidP="006D2208">
            <w:pPr>
              <w:jc w:val="center"/>
            </w:pPr>
            <w:r>
              <w:t xml:space="preserve"> (gr 6&amp;7)</w:t>
            </w:r>
          </w:p>
        </w:tc>
        <w:tc>
          <w:tcPr>
            <w:tcW w:w="2338" w:type="dxa"/>
          </w:tcPr>
          <w:p w14:paraId="7FD5A43A" w14:textId="2249F3E2" w:rsidR="006D2208" w:rsidRDefault="001E1E56" w:rsidP="0043342C">
            <w:r w:rsidRPr="001E1E56">
              <w:drawing>
                <wp:inline distT="0" distB="0" distL="0" distR="0" wp14:anchorId="0A1DEC5D" wp14:editId="7F31E2F8">
                  <wp:extent cx="964662" cy="922352"/>
                  <wp:effectExtent l="0" t="0" r="6985" b="0"/>
                  <wp:docPr id="13593338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33383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693" cy="92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2C" w14:paraId="610999C6" w14:textId="77777777" w:rsidTr="006D2208">
        <w:trPr>
          <w:trHeight w:val="1601"/>
        </w:trPr>
        <w:tc>
          <w:tcPr>
            <w:tcW w:w="2337" w:type="dxa"/>
          </w:tcPr>
          <w:p w14:paraId="7AAF99B9" w14:textId="1D8ACDC7" w:rsidR="006D2208" w:rsidRDefault="006D2208" w:rsidP="006D2208">
            <w:pPr>
              <w:jc w:val="center"/>
            </w:pPr>
            <w:r>
              <w:t>1 X HB Pencils</w:t>
            </w:r>
          </w:p>
        </w:tc>
        <w:tc>
          <w:tcPr>
            <w:tcW w:w="2337" w:type="dxa"/>
          </w:tcPr>
          <w:p w14:paraId="3DA9523B" w14:textId="7C6C63E5" w:rsidR="006D2208" w:rsidRDefault="001E1E56" w:rsidP="0043342C">
            <w:r w:rsidRPr="005A1292">
              <w:rPr>
                <w:sz w:val="28"/>
                <w:szCs w:val="28"/>
              </w:rPr>
              <w:drawing>
                <wp:inline distT="0" distB="0" distL="0" distR="0" wp14:anchorId="65414ED6" wp14:editId="157A5152">
                  <wp:extent cx="375534" cy="1119427"/>
                  <wp:effectExtent l="0" t="0" r="5715" b="5080"/>
                  <wp:docPr id="1787344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34496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595" cy="1137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2ADD11CF" w14:textId="5DD421D0" w:rsidR="006D2208" w:rsidRDefault="006D2208" w:rsidP="006D2208">
            <w:pPr>
              <w:jc w:val="center"/>
            </w:pPr>
            <w:r>
              <w:t>Binder Dividers</w:t>
            </w:r>
          </w:p>
          <w:p w14:paraId="23C47D5F" w14:textId="0D7CE390" w:rsidR="006D2208" w:rsidRDefault="006D2208" w:rsidP="006D2208">
            <w:pPr>
              <w:jc w:val="center"/>
            </w:pPr>
            <w:r>
              <w:t>(gr 6&amp;7)</w:t>
            </w:r>
          </w:p>
        </w:tc>
        <w:tc>
          <w:tcPr>
            <w:tcW w:w="2338" w:type="dxa"/>
          </w:tcPr>
          <w:p w14:paraId="440A7A7B" w14:textId="1FB1E2B9" w:rsidR="006D2208" w:rsidRDefault="001E1E56" w:rsidP="0043342C">
            <w:r w:rsidRPr="001E1E56">
              <w:drawing>
                <wp:inline distT="0" distB="0" distL="0" distR="0" wp14:anchorId="06539107" wp14:editId="00C1CD01">
                  <wp:extent cx="903937" cy="1017766"/>
                  <wp:effectExtent l="0" t="0" r="0" b="0"/>
                  <wp:docPr id="10666284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62849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053" cy="102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2C" w14:paraId="2980C53E" w14:textId="77777777" w:rsidTr="006D2208">
        <w:trPr>
          <w:trHeight w:val="1601"/>
        </w:trPr>
        <w:tc>
          <w:tcPr>
            <w:tcW w:w="2337" w:type="dxa"/>
          </w:tcPr>
          <w:p w14:paraId="79CFCDFE" w14:textId="7BB6FB0E" w:rsidR="006D2208" w:rsidRDefault="006D2208" w:rsidP="006D2208">
            <w:pPr>
              <w:jc w:val="center"/>
            </w:pPr>
            <w:r>
              <w:t>2 X Whiteboard Markers</w:t>
            </w:r>
          </w:p>
        </w:tc>
        <w:tc>
          <w:tcPr>
            <w:tcW w:w="2337" w:type="dxa"/>
          </w:tcPr>
          <w:p w14:paraId="341E7DCA" w14:textId="53DCFA4D" w:rsidR="006D2208" w:rsidRDefault="001E1E56" w:rsidP="0043342C">
            <w:r w:rsidRPr="00010699">
              <w:rPr>
                <w:noProof/>
                <w:sz w:val="28"/>
                <w:szCs w:val="28"/>
              </w:rPr>
              <w:drawing>
                <wp:inline distT="0" distB="0" distL="0" distR="0" wp14:anchorId="5F7B373C" wp14:editId="116C131C">
                  <wp:extent cx="828675" cy="874643"/>
                  <wp:effectExtent l="0" t="0" r="0" b="1905"/>
                  <wp:docPr id="2732087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0873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058" cy="87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10CC733F" w14:textId="0B3C403F" w:rsidR="006D2208" w:rsidRDefault="006D2208" w:rsidP="006D2208">
            <w:pPr>
              <w:jc w:val="center"/>
            </w:pPr>
            <w:r>
              <w:t>Scissors</w:t>
            </w:r>
          </w:p>
        </w:tc>
        <w:tc>
          <w:tcPr>
            <w:tcW w:w="2338" w:type="dxa"/>
          </w:tcPr>
          <w:p w14:paraId="0E6DE898" w14:textId="197D17A3" w:rsidR="006D2208" w:rsidRDefault="00CA0553" w:rsidP="0043342C">
            <w:r w:rsidRPr="00CA0553">
              <w:drawing>
                <wp:inline distT="0" distB="0" distL="0" distR="0" wp14:anchorId="6F007851" wp14:editId="0931DDD5">
                  <wp:extent cx="508884" cy="876846"/>
                  <wp:effectExtent l="0" t="0" r="5715" b="0"/>
                  <wp:docPr id="9349133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91332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84" cy="90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2C" w14:paraId="348F1520" w14:textId="77777777" w:rsidTr="006D2208">
        <w:trPr>
          <w:trHeight w:val="1601"/>
        </w:trPr>
        <w:tc>
          <w:tcPr>
            <w:tcW w:w="2337" w:type="dxa"/>
          </w:tcPr>
          <w:p w14:paraId="7D1BCEAF" w14:textId="6468921F" w:rsidR="006D2208" w:rsidRDefault="006D2208" w:rsidP="006D2208">
            <w:pPr>
              <w:jc w:val="center"/>
            </w:pPr>
            <w:r>
              <w:lastRenderedPageBreak/>
              <w:t>Agenda</w:t>
            </w:r>
          </w:p>
        </w:tc>
        <w:tc>
          <w:tcPr>
            <w:tcW w:w="2337" w:type="dxa"/>
          </w:tcPr>
          <w:p w14:paraId="2ED510C1" w14:textId="71356BBB" w:rsidR="006D2208" w:rsidRDefault="00CA0553" w:rsidP="0043342C">
            <w:r w:rsidRPr="00CA0553">
              <w:drawing>
                <wp:inline distT="0" distB="0" distL="0" distR="0" wp14:anchorId="2972CBF6" wp14:editId="34076CEB">
                  <wp:extent cx="838317" cy="638264"/>
                  <wp:effectExtent l="0" t="0" r="0" b="9525"/>
                  <wp:docPr id="15816620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66200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3EF07549" w14:textId="0B4A6A3C" w:rsidR="006D2208" w:rsidRDefault="00CA0553" w:rsidP="006D2208">
            <w:pPr>
              <w:jc w:val="center"/>
            </w:pPr>
            <w:r>
              <w:t>Headphones</w:t>
            </w:r>
          </w:p>
        </w:tc>
        <w:tc>
          <w:tcPr>
            <w:tcW w:w="2338" w:type="dxa"/>
          </w:tcPr>
          <w:p w14:paraId="29D03BB3" w14:textId="2528F220" w:rsidR="006D2208" w:rsidRDefault="00CA0553" w:rsidP="0043342C">
            <w:r w:rsidRPr="00CA0553">
              <w:drawing>
                <wp:inline distT="0" distB="0" distL="0" distR="0" wp14:anchorId="2EDD7E62" wp14:editId="1D1A42C1">
                  <wp:extent cx="731520" cy="932953"/>
                  <wp:effectExtent l="0" t="0" r="0" b="635"/>
                  <wp:docPr id="5904112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41121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884" cy="94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2C" w14:paraId="0715F1AA" w14:textId="77777777" w:rsidTr="006D2208">
        <w:trPr>
          <w:trHeight w:val="1601"/>
        </w:trPr>
        <w:tc>
          <w:tcPr>
            <w:tcW w:w="2337" w:type="dxa"/>
          </w:tcPr>
          <w:p w14:paraId="69D5BDD0" w14:textId="1A60A984" w:rsidR="006D2208" w:rsidRDefault="006D2208" w:rsidP="006D2208">
            <w:pPr>
              <w:jc w:val="center"/>
            </w:pPr>
            <w:r>
              <w:t>Runners</w:t>
            </w:r>
          </w:p>
        </w:tc>
        <w:tc>
          <w:tcPr>
            <w:tcW w:w="2337" w:type="dxa"/>
          </w:tcPr>
          <w:p w14:paraId="47DFCE2C" w14:textId="666074B8" w:rsidR="006D2208" w:rsidRDefault="00CA0553" w:rsidP="00CA0553">
            <w:r w:rsidRPr="00CA0553">
              <w:drawing>
                <wp:inline distT="0" distB="0" distL="0" distR="0" wp14:anchorId="1D6AB314" wp14:editId="3090ED68">
                  <wp:extent cx="1055972" cy="962108"/>
                  <wp:effectExtent l="0" t="0" r="0" b="0"/>
                  <wp:docPr id="924796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79632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240" cy="971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6FF54041" w14:textId="551706C0" w:rsidR="006D2208" w:rsidRDefault="00CA0553" w:rsidP="006D2208">
            <w:pPr>
              <w:jc w:val="center"/>
            </w:pPr>
            <w:r>
              <w:t>1 X Kleenex</w:t>
            </w:r>
          </w:p>
        </w:tc>
        <w:tc>
          <w:tcPr>
            <w:tcW w:w="2338" w:type="dxa"/>
          </w:tcPr>
          <w:p w14:paraId="2EAEE863" w14:textId="3752DC3E" w:rsidR="006D2208" w:rsidRDefault="00CA0553" w:rsidP="00CA0553">
            <w:r w:rsidRPr="00C8396F">
              <w:rPr>
                <w:noProof/>
                <w:sz w:val="28"/>
                <w:szCs w:val="28"/>
              </w:rPr>
              <w:drawing>
                <wp:inline distT="0" distB="0" distL="0" distR="0" wp14:anchorId="00D7FB03" wp14:editId="78C55650">
                  <wp:extent cx="914528" cy="571580"/>
                  <wp:effectExtent l="0" t="0" r="0" b="0"/>
                  <wp:docPr id="11095068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50686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57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42C" w14:paraId="1943942C" w14:textId="77777777" w:rsidTr="006D2208">
        <w:trPr>
          <w:trHeight w:val="1601"/>
        </w:trPr>
        <w:tc>
          <w:tcPr>
            <w:tcW w:w="2337" w:type="dxa"/>
          </w:tcPr>
          <w:p w14:paraId="0836A26F" w14:textId="1F034DBC" w:rsidR="006D2208" w:rsidRDefault="006D2208" w:rsidP="006D2208">
            <w:pPr>
              <w:jc w:val="center"/>
            </w:pPr>
            <w:r>
              <w:t>Rain Jacket, Pants, Boots</w:t>
            </w:r>
          </w:p>
        </w:tc>
        <w:tc>
          <w:tcPr>
            <w:tcW w:w="2337" w:type="dxa"/>
          </w:tcPr>
          <w:p w14:paraId="33021EA4" w14:textId="36EDB1D7" w:rsidR="006D2208" w:rsidRDefault="0043342C" w:rsidP="0043342C">
            <w:r w:rsidRPr="0043342C">
              <w:drawing>
                <wp:inline distT="0" distB="0" distL="0" distR="0" wp14:anchorId="57CC635D" wp14:editId="4EFC7725">
                  <wp:extent cx="819347" cy="922351"/>
                  <wp:effectExtent l="0" t="0" r="0" b="0"/>
                  <wp:docPr id="18285772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577239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134" cy="934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735E5AC2" w14:textId="389762DF" w:rsidR="006D2208" w:rsidRDefault="00CA0553" w:rsidP="006D2208">
            <w:pPr>
              <w:jc w:val="center"/>
            </w:pPr>
            <w:r>
              <w:t>Spare Clothes</w:t>
            </w:r>
          </w:p>
        </w:tc>
        <w:tc>
          <w:tcPr>
            <w:tcW w:w="2338" w:type="dxa"/>
          </w:tcPr>
          <w:p w14:paraId="05CCB4DF" w14:textId="4705AA73" w:rsidR="006D2208" w:rsidRDefault="0043342C" w:rsidP="0043342C">
            <w:r w:rsidRPr="0043342C">
              <w:drawing>
                <wp:inline distT="0" distB="0" distL="0" distR="0" wp14:anchorId="3F68CB07" wp14:editId="6230C0C4">
                  <wp:extent cx="1224004" cy="528099"/>
                  <wp:effectExtent l="0" t="0" r="0" b="5715"/>
                  <wp:docPr id="18036406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640645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547" cy="539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EE8" w14:paraId="7806901E" w14:textId="77777777" w:rsidTr="0043342C">
        <w:trPr>
          <w:gridAfter w:val="2"/>
          <w:wAfter w:w="4676" w:type="dxa"/>
          <w:trHeight w:val="1367"/>
        </w:trPr>
        <w:tc>
          <w:tcPr>
            <w:tcW w:w="2337" w:type="dxa"/>
          </w:tcPr>
          <w:p w14:paraId="00EB3CA7" w14:textId="1BD07AF8" w:rsidR="00922EE8" w:rsidRDefault="00922EE8" w:rsidP="006D2208">
            <w:pPr>
              <w:jc w:val="center"/>
            </w:pPr>
            <w:r>
              <w:t>Water Bottle</w:t>
            </w:r>
          </w:p>
        </w:tc>
        <w:tc>
          <w:tcPr>
            <w:tcW w:w="2337" w:type="dxa"/>
          </w:tcPr>
          <w:p w14:paraId="5B827AE7" w14:textId="5EFED483" w:rsidR="00922EE8" w:rsidRDefault="00922EE8" w:rsidP="0043342C">
            <w:r w:rsidRPr="0043342C">
              <w:drawing>
                <wp:inline distT="0" distB="0" distL="0" distR="0" wp14:anchorId="712B912F" wp14:editId="5D066A62">
                  <wp:extent cx="699715" cy="787179"/>
                  <wp:effectExtent l="0" t="0" r="5715" b="0"/>
                  <wp:docPr id="19788185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818519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556" cy="80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FE930E" w14:textId="77777777" w:rsidR="006D2208" w:rsidRDefault="006D2208" w:rsidP="006D2208">
      <w:pPr>
        <w:jc w:val="center"/>
      </w:pPr>
    </w:p>
    <w:sectPr w:rsidR="006D2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G Neatly Printed">
    <w:altName w:val="Calibri"/>
    <w:charset w:val="00"/>
    <w:family w:val="auto"/>
    <w:pitch w:val="variable"/>
    <w:sig w:usb0="A000002F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08"/>
    <w:rsid w:val="001E1E56"/>
    <w:rsid w:val="0043342C"/>
    <w:rsid w:val="0049157F"/>
    <w:rsid w:val="00546ACE"/>
    <w:rsid w:val="006D2208"/>
    <w:rsid w:val="008700A8"/>
    <w:rsid w:val="008F7CC9"/>
    <w:rsid w:val="00922EE8"/>
    <w:rsid w:val="00AC5638"/>
    <w:rsid w:val="00C23E65"/>
    <w:rsid w:val="00CA0553"/>
    <w:rsid w:val="00D81482"/>
    <w:rsid w:val="00E9609E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7DB64F"/>
  <w15:chartTrackingRefBased/>
  <w15:docId w15:val="{6C8315C1-DFE8-4610-9D98-D7915E12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2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Botting</dc:creator>
  <cp:keywords/>
  <dc:description/>
  <cp:lastModifiedBy>Ashley Botting</cp:lastModifiedBy>
  <cp:revision>1</cp:revision>
  <cp:lastPrinted>2025-05-06T17:20:00Z</cp:lastPrinted>
  <dcterms:created xsi:type="dcterms:W3CDTF">2025-05-06T16:33:00Z</dcterms:created>
  <dcterms:modified xsi:type="dcterms:W3CDTF">2025-05-06T18:33:00Z</dcterms:modified>
</cp:coreProperties>
</file>